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42C93F">
      <w:pPr>
        <w:jc w:val="left"/>
        <w:rPr>
          <w:rFonts w:hint="eastAsia" w:ascii="宋体" w:hAnsi="宋体" w:eastAsia="宋体" w:cs="宋体"/>
          <w:sz w:val="28"/>
          <w:szCs w:val="28"/>
          <w:lang w:eastAsia="zh-CN"/>
        </w:rPr>
      </w:pPr>
      <w:bookmarkStart w:id="0" w:name="_GoBack"/>
      <w:bookmarkEnd w:id="0"/>
      <w:r>
        <w:rPr>
          <w:rFonts w:hint="eastAsia" w:ascii="宋体" w:hAnsi="宋体" w:eastAsia="宋体" w:cs="宋体"/>
          <w:sz w:val="28"/>
          <w:szCs w:val="28"/>
        </w:rPr>
        <w:t>附件</w:t>
      </w:r>
      <w:r>
        <w:rPr>
          <w:rFonts w:hint="eastAsia" w:ascii="宋体" w:hAnsi="宋体" w:eastAsia="宋体" w:cs="宋体"/>
          <w:sz w:val="28"/>
          <w:szCs w:val="28"/>
          <w:lang w:eastAsia="zh-CN"/>
        </w:rPr>
        <w:t>：</w:t>
      </w:r>
    </w:p>
    <w:p w14:paraId="5A4B8153">
      <w:pPr>
        <w:jc w:val="center"/>
        <w:rPr>
          <w:rFonts w:hint="eastAsia" w:ascii="宋体" w:hAnsi="宋体" w:eastAsia="宋体" w:cs="宋体"/>
          <w:sz w:val="28"/>
          <w:szCs w:val="28"/>
        </w:rPr>
      </w:pPr>
      <w:r>
        <w:rPr>
          <w:rFonts w:hint="eastAsia" w:ascii="宋体" w:hAnsi="宋体" w:eastAsia="宋体" w:cs="宋体"/>
          <w:sz w:val="28"/>
          <w:szCs w:val="28"/>
        </w:rPr>
        <w:t>兽药经营企业 GSP评审情况公示</w:t>
      </w:r>
      <w:r>
        <w:rPr>
          <w:rFonts w:hint="eastAsia" w:ascii="宋体" w:hAnsi="宋体" w:eastAsia="宋体" w:cs="宋体"/>
          <w:sz w:val="28"/>
          <w:szCs w:val="28"/>
          <w:lang w:eastAsia="zh-CN"/>
        </w:rPr>
        <w:t>表</w:t>
      </w:r>
    </w:p>
    <w:tbl>
      <w:tblPr>
        <w:tblStyle w:val="2"/>
        <w:tblpPr w:leftFromText="180" w:rightFromText="180" w:vertAnchor="text" w:horzAnchor="page" w:tblpX="931" w:tblpY="558"/>
        <w:tblOverlap w:val="never"/>
        <w:tblW w:w="105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5"/>
        <w:gridCol w:w="1277"/>
        <w:gridCol w:w="1291"/>
        <w:gridCol w:w="1080"/>
        <w:gridCol w:w="1646"/>
        <w:gridCol w:w="855"/>
        <w:gridCol w:w="1860"/>
        <w:gridCol w:w="2131"/>
      </w:tblGrid>
      <w:tr w14:paraId="4067D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2"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9FB79">
            <w:pPr>
              <w:jc w:val="center"/>
              <w:rPr>
                <w:rFonts w:hint="eastAsia" w:ascii="宋体" w:hAnsi="宋体" w:eastAsia="宋体" w:cs="宋体"/>
                <w:sz w:val="28"/>
                <w:szCs w:val="28"/>
              </w:rPr>
            </w:pPr>
            <w:r>
              <w:rPr>
                <w:rFonts w:hint="eastAsia" w:ascii="宋体" w:hAnsi="宋体" w:eastAsia="宋体" w:cs="宋体"/>
                <w:sz w:val="28"/>
                <w:szCs w:val="28"/>
                <w:lang w:val="en-US" w:eastAsia="zh-CN"/>
              </w:rPr>
              <w:t>序号</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B9A06">
            <w:pPr>
              <w:jc w:val="center"/>
              <w:rPr>
                <w:rFonts w:hint="eastAsia" w:ascii="宋体" w:hAnsi="宋体" w:eastAsia="宋体" w:cs="宋体"/>
                <w:sz w:val="28"/>
                <w:szCs w:val="28"/>
              </w:rPr>
            </w:pPr>
            <w:r>
              <w:rPr>
                <w:rFonts w:hint="eastAsia" w:ascii="宋体" w:hAnsi="宋体" w:eastAsia="宋体" w:cs="宋体"/>
                <w:sz w:val="28"/>
                <w:szCs w:val="28"/>
                <w:lang w:val="en-US" w:eastAsia="zh-CN"/>
              </w:rPr>
              <w:t>企业名称</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2E605">
            <w:pPr>
              <w:jc w:val="center"/>
              <w:rPr>
                <w:rFonts w:hint="eastAsia" w:ascii="宋体" w:hAnsi="宋体" w:eastAsia="宋体" w:cs="宋体"/>
                <w:sz w:val="28"/>
                <w:szCs w:val="28"/>
              </w:rPr>
            </w:pPr>
            <w:r>
              <w:rPr>
                <w:rFonts w:hint="eastAsia" w:ascii="宋体" w:hAnsi="宋体" w:eastAsia="宋体" w:cs="宋体"/>
                <w:sz w:val="28"/>
                <w:szCs w:val="28"/>
                <w:lang w:val="en-US" w:eastAsia="zh-CN"/>
              </w:rPr>
              <w:t>统一社会信用代码</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1B7F">
            <w:pPr>
              <w:jc w:val="center"/>
              <w:rPr>
                <w:rFonts w:hint="eastAsia" w:ascii="宋体" w:hAnsi="宋体" w:eastAsia="宋体" w:cs="宋体"/>
                <w:sz w:val="28"/>
                <w:szCs w:val="28"/>
              </w:rPr>
            </w:pPr>
            <w:r>
              <w:rPr>
                <w:rFonts w:hint="eastAsia" w:ascii="宋体" w:hAnsi="宋体" w:eastAsia="宋体" w:cs="宋体"/>
                <w:sz w:val="28"/>
                <w:szCs w:val="28"/>
                <w:lang w:val="en-US" w:eastAsia="zh-CN"/>
              </w:rPr>
              <w:t>法定代表人</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89BBF">
            <w:pPr>
              <w:jc w:val="center"/>
              <w:rPr>
                <w:rFonts w:hint="eastAsia" w:ascii="宋体" w:hAnsi="宋体" w:eastAsia="宋体" w:cs="宋体"/>
                <w:sz w:val="28"/>
                <w:szCs w:val="28"/>
              </w:rPr>
            </w:pPr>
            <w:r>
              <w:rPr>
                <w:rFonts w:hint="eastAsia" w:ascii="宋体" w:hAnsi="宋体" w:eastAsia="宋体" w:cs="宋体"/>
                <w:sz w:val="28"/>
                <w:szCs w:val="28"/>
                <w:lang w:val="en-US" w:eastAsia="zh-CN"/>
              </w:rPr>
              <w:t>企业地址</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4A723">
            <w:pPr>
              <w:jc w:val="center"/>
              <w:rPr>
                <w:rFonts w:hint="eastAsia" w:ascii="宋体" w:hAnsi="宋体" w:eastAsia="宋体" w:cs="宋体"/>
                <w:sz w:val="28"/>
                <w:szCs w:val="28"/>
              </w:rPr>
            </w:pPr>
            <w:r>
              <w:rPr>
                <w:rFonts w:hint="eastAsia" w:ascii="宋体" w:hAnsi="宋体" w:eastAsia="宋体" w:cs="宋体"/>
                <w:sz w:val="28"/>
                <w:szCs w:val="28"/>
                <w:lang w:val="en-US" w:eastAsia="zh-CN"/>
              </w:rPr>
              <w:t>评审情况</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B4298">
            <w:pPr>
              <w:jc w:val="center"/>
              <w:rPr>
                <w:rFonts w:hint="eastAsia" w:ascii="宋体" w:hAnsi="宋体" w:eastAsia="宋体" w:cs="宋体"/>
                <w:sz w:val="28"/>
                <w:szCs w:val="28"/>
              </w:rPr>
            </w:pPr>
            <w:r>
              <w:rPr>
                <w:rFonts w:hint="eastAsia" w:ascii="宋体" w:hAnsi="宋体" w:eastAsia="宋体" w:cs="宋体"/>
                <w:sz w:val="28"/>
                <w:szCs w:val="28"/>
                <w:lang w:val="en-US" w:eastAsia="zh-CN"/>
              </w:rPr>
              <w:t>现场评审日期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A2F1A">
            <w:pPr>
              <w:jc w:val="center"/>
              <w:rPr>
                <w:rFonts w:hint="eastAsia" w:ascii="宋体" w:hAnsi="宋体" w:eastAsia="宋体" w:cs="宋体"/>
                <w:sz w:val="28"/>
                <w:szCs w:val="28"/>
              </w:rPr>
            </w:pPr>
            <w:r>
              <w:rPr>
                <w:rFonts w:hint="eastAsia" w:ascii="宋体" w:hAnsi="宋体" w:eastAsia="宋体" w:cs="宋体"/>
                <w:sz w:val="28"/>
                <w:szCs w:val="28"/>
                <w:lang w:val="en-US" w:eastAsia="zh-CN"/>
              </w:rPr>
              <w:t>评审员名单</w:t>
            </w:r>
          </w:p>
        </w:tc>
      </w:tr>
      <w:tr w14:paraId="1BE49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9"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329A4">
            <w:pPr>
              <w:jc w:val="center"/>
              <w:rPr>
                <w:rFonts w:hint="eastAsia" w:ascii="宋体" w:hAnsi="宋体" w:eastAsia="宋体" w:cs="宋体"/>
                <w:sz w:val="28"/>
                <w:szCs w:val="28"/>
              </w:rPr>
            </w:pPr>
            <w:r>
              <w:rPr>
                <w:rFonts w:hint="eastAsia" w:ascii="宋体" w:hAnsi="宋体" w:eastAsia="宋体" w:cs="宋体"/>
                <w:sz w:val="28"/>
                <w:szCs w:val="28"/>
                <w:lang w:val="en-US" w:eastAsia="zh-CN"/>
              </w:rPr>
              <w:t>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EF6E">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西双版纳哈妮壹商贸合伙企业（有限合伙）</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75226">
            <w:pPr>
              <w:jc w:val="center"/>
              <w:rPr>
                <w:rFonts w:hint="eastAsia" w:ascii="宋体" w:hAnsi="宋体" w:eastAsia="宋体" w:cs="宋体"/>
                <w:sz w:val="28"/>
                <w:szCs w:val="28"/>
                <w:lang w:val="en-US"/>
              </w:rPr>
            </w:pPr>
            <w:r>
              <w:rPr>
                <w:rFonts w:hint="eastAsia" w:ascii="宋体" w:hAnsi="宋体" w:eastAsia="宋体" w:cs="宋体"/>
                <w:sz w:val="28"/>
                <w:szCs w:val="28"/>
                <w:lang w:val="en-US" w:eastAsia="zh-CN"/>
              </w:rPr>
              <w:t>91532801MAEXEX3P2K</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A5B79">
            <w:pPr>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鲁世龙</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7FB17">
            <w:pPr>
              <w:jc w:val="center"/>
              <w:rPr>
                <w:rFonts w:hint="eastAsia" w:ascii="宋体" w:hAnsi="宋体" w:eastAsia="宋体" w:cs="宋体"/>
                <w:sz w:val="28"/>
                <w:szCs w:val="28"/>
                <w:lang w:val="en-US"/>
              </w:rPr>
            </w:pPr>
            <w:r>
              <w:rPr>
                <w:rFonts w:hint="eastAsia" w:ascii="宋体" w:hAnsi="宋体" w:eastAsia="宋体" w:cs="宋体"/>
                <w:sz w:val="28"/>
                <w:szCs w:val="28"/>
                <w:lang w:val="en-US" w:eastAsia="zh-CN"/>
              </w:rPr>
              <w:t>云南省西双版纳傣族自治州景洪市允景洪街道勐海路滨港国际负一楼B1—32E商铺</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B4D1E">
            <w:pPr>
              <w:jc w:val="center"/>
              <w:rPr>
                <w:rFonts w:hint="eastAsia" w:ascii="宋体" w:hAnsi="宋体" w:eastAsia="宋体" w:cs="宋体"/>
                <w:sz w:val="28"/>
                <w:szCs w:val="28"/>
              </w:rPr>
            </w:pPr>
            <w:r>
              <w:rPr>
                <w:rFonts w:hint="eastAsia" w:ascii="宋体" w:hAnsi="宋体" w:eastAsia="宋体" w:cs="宋体"/>
                <w:sz w:val="28"/>
                <w:szCs w:val="28"/>
                <w:lang w:val="en-US" w:eastAsia="zh-CN"/>
              </w:rPr>
              <w:t>通过</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C6D00">
            <w:pPr>
              <w:jc w:val="center"/>
              <w:rPr>
                <w:rFonts w:hint="eastAsia" w:ascii="宋体" w:hAnsi="宋体" w:eastAsia="宋体" w:cs="宋体"/>
                <w:sz w:val="28"/>
                <w:szCs w:val="28"/>
              </w:rPr>
            </w:pPr>
            <w:r>
              <w:rPr>
                <w:rFonts w:hint="eastAsia" w:ascii="宋体" w:hAnsi="宋体" w:eastAsia="宋体" w:cs="宋体"/>
                <w:sz w:val="28"/>
                <w:szCs w:val="28"/>
                <w:lang w:val="en-US" w:eastAsia="zh-CN"/>
              </w:rPr>
              <w:t>202</w:t>
            </w:r>
            <w:r>
              <w:rPr>
                <w:rFonts w:hint="eastAsia" w:ascii="宋体" w:hAnsi="宋体" w:eastAsia="宋体" w:cs="宋体"/>
                <w:sz w:val="28"/>
                <w:szCs w:val="28"/>
                <w:lang w:val="en-US" w:eastAsia="zh-CN"/>
              </w:rPr>
              <w:t>5</w:t>
            </w:r>
            <w:r>
              <w:rPr>
                <w:rFonts w:hint="eastAsia" w:ascii="宋体" w:hAnsi="宋体" w:eastAsia="宋体" w:cs="宋体"/>
                <w:sz w:val="28"/>
                <w:szCs w:val="28"/>
                <w:lang w:val="en-US" w:eastAsia="zh-CN"/>
              </w:rPr>
              <w:t>年</w:t>
            </w:r>
            <w:r>
              <w:rPr>
                <w:rFonts w:hint="eastAsia" w:ascii="宋体" w:hAnsi="宋体" w:eastAsia="宋体" w:cs="宋体"/>
                <w:sz w:val="28"/>
                <w:szCs w:val="28"/>
                <w:lang w:val="en-US" w:eastAsia="zh-CN"/>
              </w:rPr>
              <w:t>11</w:t>
            </w:r>
            <w:r>
              <w:rPr>
                <w:rFonts w:hint="eastAsia" w:ascii="宋体" w:hAnsi="宋体" w:eastAsia="宋体" w:cs="宋体"/>
                <w:sz w:val="28"/>
                <w:szCs w:val="28"/>
                <w:lang w:val="en-US" w:eastAsia="zh-CN"/>
              </w:rPr>
              <w:t>月</w:t>
            </w:r>
            <w:r>
              <w:rPr>
                <w:rFonts w:hint="eastAsia" w:ascii="宋体" w:hAnsi="宋体" w:eastAsia="宋体" w:cs="宋体"/>
                <w:sz w:val="28"/>
                <w:szCs w:val="28"/>
                <w:lang w:val="en-US" w:eastAsia="zh-CN"/>
              </w:rPr>
              <w:t>28</w:t>
            </w:r>
            <w:r>
              <w:rPr>
                <w:rFonts w:hint="eastAsia" w:ascii="宋体" w:hAnsi="宋体" w:eastAsia="宋体" w:cs="宋体"/>
                <w:sz w:val="28"/>
                <w:szCs w:val="28"/>
                <w:lang w:val="en-US" w:eastAsia="zh-CN"/>
              </w:rPr>
              <w:t>日</w:t>
            </w:r>
          </w:p>
        </w:tc>
        <w:tc>
          <w:tcPr>
            <w:tcW w:w="2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FC109">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组长：张劲松</w:t>
            </w:r>
          </w:p>
          <w:p w14:paraId="270640F3">
            <w:pPr>
              <w:jc w:val="center"/>
              <w:rPr>
                <w:rFonts w:hint="eastAsia" w:ascii="宋体" w:hAnsi="宋体" w:eastAsia="宋体" w:cs="宋体"/>
                <w:sz w:val="28"/>
                <w:szCs w:val="28"/>
              </w:rPr>
            </w:pPr>
            <w:r>
              <w:rPr>
                <w:rFonts w:hint="eastAsia" w:ascii="宋体" w:hAnsi="宋体" w:eastAsia="宋体" w:cs="宋体"/>
                <w:sz w:val="28"/>
                <w:szCs w:val="28"/>
                <w:lang w:val="en-US" w:eastAsia="zh-CN"/>
              </w:rPr>
              <w:t>组员：苏美萍 唐佳睿</w:t>
            </w:r>
          </w:p>
        </w:tc>
      </w:tr>
    </w:tbl>
    <w:p w14:paraId="185B98E8">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57E38F28">
      <w:pPr>
        <w:jc w:val="left"/>
        <w:rPr>
          <w:rFonts w:hint="eastAsia" w:ascii="宋体" w:hAnsi="宋体" w:eastAsia="宋体" w:cs="宋体"/>
          <w:sz w:val="28"/>
          <w:szCs w:val="28"/>
          <w:lang w:eastAsia="zh-CN"/>
        </w:rPr>
      </w:pPr>
    </w:p>
    <w:p w14:paraId="4C6BED32">
      <w:pPr>
        <w:ind w:firstLine="4480" w:firstLineChars="1600"/>
        <w:rPr>
          <w:rFonts w:hint="eastAsia" w:ascii="宋体" w:hAnsi="宋体" w:eastAsia="宋体" w:cs="宋体"/>
          <w:sz w:val="28"/>
          <w:szCs w:val="28"/>
          <w:lang w:eastAsia="zh-CN"/>
        </w:rPr>
      </w:pPr>
    </w:p>
    <w:p w14:paraId="3492BAEA">
      <w:pPr>
        <w:ind w:firstLine="4480" w:firstLineChars="1600"/>
        <w:rPr>
          <w:rFonts w:hint="eastAsia" w:ascii="宋体" w:hAnsi="宋体" w:eastAsia="宋体" w:cs="宋体"/>
          <w:sz w:val="28"/>
          <w:szCs w:val="28"/>
          <w:lang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NzgyN2U2NmJjZmEwYjg4OWI4MWFiMjY4ZTZjMjAifQ=="/>
  </w:docVars>
  <w:rsids>
    <w:rsidRoot w:val="3CBD4383"/>
    <w:rsid w:val="01B16AD4"/>
    <w:rsid w:val="0A8B0ACD"/>
    <w:rsid w:val="11847C1D"/>
    <w:rsid w:val="24A74986"/>
    <w:rsid w:val="27487060"/>
    <w:rsid w:val="359F479A"/>
    <w:rsid w:val="360F1920"/>
    <w:rsid w:val="36B3044F"/>
    <w:rsid w:val="3B1F2605"/>
    <w:rsid w:val="3B28678C"/>
    <w:rsid w:val="3CBD4383"/>
    <w:rsid w:val="3D485319"/>
    <w:rsid w:val="3DE47B36"/>
    <w:rsid w:val="49AA08D4"/>
    <w:rsid w:val="525E3F11"/>
    <w:rsid w:val="56B64FB1"/>
    <w:rsid w:val="58F218A3"/>
    <w:rsid w:val="65AE0685"/>
    <w:rsid w:val="688E5EEA"/>
    <w:rsid w:val="695D304F"/>
    <w:rsid w:val="69E20CC7"/>
    <w:rsid w:val="6A4B221F"/>
    <w:rsid w:val="6C547A5E"/>
    <w:rsid w:val="6EDA55A0"/>
    <w:rsid w:val="741D6625"/>
    <w:rsid w:val="778B746B"/>
    <w:rsid w:val="778D40A9"/>
    <w:rsid w:val="7B064B2E"/>
    <w:rsid w:val="7D344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1</Pages>
  <Words>405</Words>
  <Characters>472</Characters>
  <Lines>0</Lines>
  <Paragraphs>0</Paragraphs>
  <TotalTime>19</TotalTime>
  <ScaleCrop>false</ScaleCrop>
  <LinksUpToDate>false</LinksUpToDate>
  <CharactersWithSpaces>479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2024-09-03T02:41:00Z</dcterms:created>
  <dc:creator>tang唐吃糖</dc:creator>
  <cp:lastModifiedBy>小丽</cp:lastModifiedBy>
  <dcterms:modified xsi:type="dcterms:W3CDTF">2025-12-08T07:36:53Z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39959824218D42D3A09B5495025BA103_13</vt:lpwstr>
  </property>
  <property fmtid="{D5CDD505-2E9C-101B-9397-08002B2CF9AE}" pid="4" name="KSOTemplateDocerSaveRecord">
    <vt:lpwstr>eyJoZGlkIjoiNzYwYmI1ZTE2MTk4YTgzZDA4YjBlOWM0NTY3MWEyOTYiLCJ1c2VySWQiOiI3NDUxODg3NDgifQ==</vt:lpwstr>
  </property>
</Properties>
</file>